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882" w:rsidRPr="00F67882" w:rsidRDefault="00F67882" w:rsidP="00F6788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F67882">
        <w:rPr>
          <w:rFonts w:ascii="Times New Roman" w:eastAsia="Calibri" w:hAnsi="Times New Roman" w:cs="Times New Roman"/>
          <w:sz w:val="30"/>
          <w:szCs w:val="30"/>
        </w:rPr>
        <w:t>Государственное учреждение образования</w:t>
      </w:r>
    </w:p>
    <w:p w:rsidR="00F67882" w:rsidRPr="00F67882" w:rsidRDefault="00F67882" w:rsidP="00F6788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F67882">
        <w:rPr>
          <w:rFonts w:ascii="Times New Roman" w:eastAsia="Calibri" w:hAnsi="Times New Roman" w:cs="Times New Roman"/>
          <w:sz w:val="30"/>
          <w:szCs w:val="30"/>
        </w:rPr>
        <w:t>«Ясли-сад №8 г. Сморгони»</w:t>
      </w:r>
    </w:p>
    <w:p w:rsidR="00F67882" w:rsidRPr="00F67882" w:rsidRDefault="00F67882" w:rsidP="00F67882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F67882" w:rsidRPr="00F67882" w:rsidRDefault="00F67882" w:rsidP="00F67882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F67882" w:rsidRPr="00F67882" w:rsidRDefault="00F67882" w:rsidP="00F67882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F67882" w:rsidRPr="00F67882" w:rsidRDefault="00F67882" w:rsidP="00F67882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F67882" w:rsidRPr="00F67882" w:rsidRDefault="00F67882" w:rsidP="00F67882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F67882" w:rsidRPr="00F67882" w:rsidRDefault="00F67882" w:rsidP="00F67882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F67882" w:rsidRPr="00F67882" w:rsidRDefault="00F67882" w:rsidP="00F67882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F67882" w:rsidRPr="00F67882" w:rsidRDefault="00F67882" w:rsidP="00F67882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F67882" w:rsidRPr="00F67882" w:rsidRDefault="00F67882" w:rsidP="00F67882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F67882" w:rsidRPr="00F67882" w:rsidRDefault="00F67882" w:rsidP="00F67882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F67882" w:rsidRPr="00F67882" w:rsidRDefault="00F67882" w:rsidP="00F67882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F67882" w:rsidRPr="00F67882" w:rsidRDefault="00F67882" w:rsidP="00F67882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F67882" w:rsidRPr="00F67882" w:rsidRDefault="00F67882" w:rsidP="00F67882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F67882" w:rsidRPr="00F67882" w:rsidRDefault="00F67882" w:rsidP="00F67882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F67882">
        <w:rPr>
          <w:rFonts w:ascii="Times New Roman" w:eastAsia="Calibri" w:hAnsi="Times New Roman" w:cs="Times New Roman"/>
          <w:sz w:val="30"/>
          <w:szCs w:val="30"/>
        </w:rPr>
        <w:t xml:space="preserve">Конспект занятия </w:t>
      </w:r>
    </w:p>
    <w:p w:rsidR="00F67882" w:rsidRPr="00F67882" w:rsidRDefault="00F67882" w:rsidP="00F6788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F67882">
        <w:rPr>
          <w:rFonts w:ascii="Times New Roman" w:eastAsia="Calibri" w:hAnsi="Times New Roman" w:cs="Times New Roman"/>
          <w:sz w:val="30"/>
          <w:szCs w:val="30"/>
        </w:rPr>
        <w:t>изобразительное искусство (аппликация)</w:t>
      </w:r>
    </w:p>
    <w:p w:rsidR="00F67882" w:rsidRPr="00F67882" w:rsidRDefault="00F67882" w:rsidP="00F6788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F67882">
        <w:rPr>
          <w:rFonts w:ascii="Times New Roman" w:eastAsia="Calibri" w:hAnsi="Times New Roman" w:cs="Times New Roman"/>
          <w:sz w:val="30"/>
          <w:szCs w:val="30"/>
        </w:rPr>
        <w:t>в первой младшей группе</w:t>
      </w:r>
    </w:p>
    <w:p w:rsidR="00F67882" w:rsidRPr="00F67882" w:rsidRDefault="00F67882" w:rsidP="00F6788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F67882">
        <w:rPr>
          <w:rFonts w:ascii="Times New Roman" w:eastAsia="Calibri" w:hAnsi="Times New Roman" w:cs="Times New Roman"/>
          <w:sz w:val="30"/>
          <w:szCs w:val="30"/>
        </w:rPr>
        <w:t xml:space="preserve"> «Цветочная поляна»</w:t>
      </w: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F67882" w:rsidRPr="00F67882" w:rsidRDefault="00F67882" w:rsidP="00F67882">
      <w:pPr>
        <w:spacing w:after="0" w:line="240" w:lineRule="auto"/>
        <w:ind w:firstLine="4395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F67882">
        <w:rPr>
          <w:rFonts w:ascii="Times New Roman" w:eastAsia="Calibri" w:hAnsi="Times New Roman" w:cs="Times New Roman"/>
          <w:sz w:val="30"/>
          <w:szCs w:val="30"/>
        </w:rPr>
        <w:t>Выполнила: воспитатель дошкольного</w:t>
      </w:r>
    </w:p>
    <w:p w:rsidR="00F67882" w:rsidRPr="00F67882" w:rsidRDefault="00F67882" w:rsidP="00F67882">
      <w:pPr>
        <w:spacing w:after="0" w:line="240" w:lineRule="auto"/>
        <w:ind w:firstLine="4395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F67882">
        <w:rPr>
          <w:rFonts w:ascii="Times New Roman" w:eastAsia="Calibri" w:hAnsi="Times New Roman" w:cs="Times New Roman"/>
          <w:sz w:val="30"/>
          <w:szCs w:val="30"/>
        </w:rPr>
        <w:t>образования</w:t>
      </w:r>
    </w:p>
    <w:p w:rsidR="00F67882" w:rsidRPr="00F67882" w:rsidRDefault="00F67882" w:rsidP="00F67882">
      <w:pPr>
        <w:spacing w:after="0" w:line="240" w:lineRule="auto"/>
        <w:ind w:right="708" w:firstLine="4395"/>
        <w:jc w:val="both"/>
        <w:rPr>
          <w:rFonts w:ascii="Times New Roman" w:eastAsia="Calibri" w:hAnsi="Times New Roman" w:cs="Times New Roman"/>
          <w:sz w:val="30"/>
          <w:szCs w:val="30"/>
        </w:rPr>
      </w:pPr>
      <w:proofErr w:type="spellStart"/>
      <w:r w:rsidRPr="00F67882">
        <w:rPr>
          <w:rFonts w:ascii="Times New Roman" w:eastAsia="Calibri" w:hAnsi="Times New Roman" w:cs="Times New Roman"/>
          <w:sz w:val="30"/>
          <w:szCs w:val="30"/>
        </w:rPr>
        <w:t>Михалькевич</w:t>
      </w:r>
      <w:proofErr w:type="spellEnd"/>
      <w:r w:rsidRPr="00F67882">
        <w:rPr>
          <w:rFonts w:ascii="Times New Roman" w:eastAsia="Calibri" w:hAnsi="Times New Roman" w:cs="Times New Roman"/>
          <w:sz w:val="30"/>
          <w:szCs w:val="30"/>
        </w:rPr>
        <w:t xml:space="preserve"> Юлия Викторовна</w:t>
      </w:r>
    </w:p>
    <w:p w:rsidR="00F67882" w:rsidRPr="00F67882" w:rsidRDefault="00F67882" w:rsidP="00F67882">
      <w:pPr>
        <w:spacing w:after="0" w:line="240" w:lineRule="auto"/>
        <w:ind w:right="850" w:firstLine="4395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F67882">
        <w:rPr>
          <w:rFonts w:ascii="Times New Roman" w:eastAsia="Calibri" w:hAnsi="Times New Roman" w:cs="Times New Roman"/>
          <w:sz w:val="30"/>
          <w:szCs w:val="30"/>
        </w:rPr>
        <w:t>1 квалификационная категория</w:t>
      </w: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F67882" w:rsidRPr="00F67882" w:rsidRDefault="00F67882" w:rsidP="00F6788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F67882">
        <w:rPr>
          <w:rFonts w:ascii="Times New Roman" w:eastAsia="Calibri" w:hAnsi="Times New Roman" w:cs="Times New Roman"/>
          <w:sz w:val="30"/>
          <w:szCs w:val="30"/>
        </w:rPr>
        <w:t>Сморгонь, 2020</w:t>
      </w:r>
    </w:p>
    <w:p w:rsidR="00F67882" w:rsidRDefault="00F67882" w:rsidP="00260C67">
      <w:pPr>
        <w:spacing w:after="0" w:line="240" w:lineRule="auto"/>
        <w:ind w:firstLine="709"/>
        <w:rPr>
          <w:rFonts w:ascii="Times New Roman" w:eastAsia="Calibri" w:hAnsi="Times New Roman" w:cs="Times New Roman"/>
          <w:sz w:val="30"/>
          <w:szCs w:val="30"/>
        </w:rPr>
      </w:pPr>
    </w:p>
    <w:p w:rsidR="00260C67" w:rsidRPr="00260C67" w:rsidRDefault="00260C67" w:rsidP="00260C67">
      <w:pPr>
        <w:spacing w:after="0" w:line="240" w:lineRule="auto"/>
        <w:ind w:firstLine="709"/>
        <w:rPr>
          <w:rFonts w:ascii="Times New Roman" w:eastAsia="Calibri" w:hAnsi="Times New Roman" w:cs="Times New Roman"/>
          <w:sz w:val="30"/>
          <w:szCs w:val="30"/>
        </w:rPr>
      </w:pPr>
      <w:r w:rsidRPr="00260C67">
        <w:rPr>
          <w:rFonts w:ascii="Times New Roman" w:eastAsia="Calibri" w:hAnsi="Times New Roman" w:cs="Times New Roman"/>
          <w:sz w:val="30"/>
          <w:szCs w:val="30"/>
        </w:rPr>
        <w:lastRenderedPageBreak/>
        <w:t>Образовательная область: Изобразительное искусство. Аппликация</w:t>
      </w:r>
    </w:p>
    <w:p w:rsidR="00260C67" w:rsidRPr="00260C67" w:rsidRDefault="00260C67" w:rsidP="00260C67">
      <w:pPr>
        <w:spacing w:after="0" w:line="240" w:lineRule="auto"/>
        <w:ind w:firstLine="709"/>
        <w:rPr>
          <w:rFonts w:ascii="Times New Roman" w:eastAsia="Calibri" w:hAnsi="Times New Roman" w:cs="Times New Roman"/>
          <w:sz w:val="30"/>
          <w:szCs w:val="30"/>
        </w:rPr>
      </w:pPr>
      <w:r w:rsidRPr="00260C67">
        <w:rPr>
          <w:rFonts w:ascii="Times New Roman" w:eastAsia="Calibri" w:hAnsi="Times New Roman" w:cs="Times New Roman"/>
          <w:sz w:val="30"/>
          <w:szCs w:val="30"/>
        </w:rPr>
        <w:t>Тема: «Цветочная поляна»</w:t>
      </w:r>
      <w:r w:rsidRPr="00260C67">
        <w:rPr>
          <w:rFonts w:ascii="Times New Roman" w:eastAsia="Calibri" w:hAnsi="Times New Roman" w:cs="Times New Roman"/>
          <w:sz w:val="30"/>
          <w:szCs w:val="30"/>
        </w:rPr>
        <w:tab/>
      </w:r>
    </w:p>
    <w:p w:rsidR="00260C67" w:rsidRPr="00260C67" w:rsidRDefault="00260C67" w:rsidP="00260C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60C67">
        <w:rPr>
          <w:rFonts w:ascii="Times New Roman" w:eastAsia="Calibri" w:hAnsi="Times New Roman" w:cs="Times New Roman"/>
          <w:sz w:val="30"/>
          <w:szCs w:val="30"/>
        </w:rPr>
        <w:t>Цель: формирование основ эстетической культуры средствами изобразительного искусства (аппликации).</w:t>
      </w:r>
    </w:p>
    <w:p w:rsidR="00260C67" w:rsidRPr="00260C67" w:rsidRDefault="00260C67" w:rsidP="00260C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60C67">
        <w:rPr>
          <w:rFonts w:ascii="Times New Roman" w:eastAsia="Calibri" w:hAnsi="Times New Roman" w:cs="Times New Roman"/>
          <w:sz w:val="30"/>
          <w:szCs w:val="30"/>
        </w:rPr>
        <w:t xml:space="preserve">Программные задачи: формировать умения аппликационной деятельности без наклеивания (выкладывать подготовленные цветы на </w:t>
      </w:r>
      <w:proofErr w:type="spellStart"/>
      <w:r w:rsidRPr="00260C67">
        <w:rPr>
          <w:rFonts w:ascii="Times New Roman" w:eastAsia="Calibri" w:hAnsi="Times New Roman" w:cs="Times New Roman"/>
          <w:sz w:val="30"/>
          <w:szCs w:val="30"/>
        </w:rPr>
        <w:t>фланелеграфе</w:t>
      </w:r>
      <w:proofErr w:type="spellEnd"/>
      <w:r w:rsidRPr="00260C67">
        <w:rPr>
          <w:rFonts w:ascii="Times New Roman" w:eastAsia="Calibri" w:hAnsi="Times New Roman" w:cs="Times New Roman"/>
          <w:sz w:val="30"/>
          <w:szCs w:val="30"/>
        </w:rPr>
        <w:t xml:space="preserve">; создавать композиционное решение на </w:t>
      </w:r>
      <w:proofErr w:type="spellStart"/>
      <w:r w:rsidRPr="00260C67">
        <w:rPr>
          <w:rFonts w:ascii="Times New Roman" w:eastAsia="Calibri" w:hAnsi="Times New Roman" w:cs="Times New Roman"/>
          <w:sz w:val="30"/>
          <w:szCs w:val="30"/>
        </w:rPr>
        <w:t>фланелеграфе</w:t>
      </w:r>
      <w:proofErr w:type="spellEnd"/>
      <w:r w:rsidRPr="00260C67">
        <w:rPr>
          <w:rFonts w:ascii="Times New Roman" w:eastAsia="Calibri" w:hAnsi="Times New Roman" w:cs="Times New Roman"/>
          <w:sz w:val="30"/>
          <w:szCs w:val="30"/>
        </w:rPr>
        <w:t xml:space="preserve"> в середине и по углам); формировать умение устанавливать связь между знакомыми явлениями окружающего мира и их изображением на картинках. Развивать у дошкольников мелкую моторику рук, зрительное и слуховое восприятие. Воспитывать эстетическое отношение к окружающему миру средствами изобразительного искусства, ак</w:t>
      </w:r>
      <w:r w:rsidR="000D666C">
        <w:rPr>
          <w:rFonts w:ascii="Times New Roman" w:eastAsia="Calibri" w:hAnsi="Times New Roman" w:cs="Times New Roman"/>
          <w:sz w:val="30"/>
          <w:szCs w:val="30"/>
        </w:rPr>
        <w:t>куратность.</w:t>
      </w:r>
      <w:r w:rsidRPr="00260C67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260C67" w:rsidRPr="00260C67" w:rsidRDefault="00260C67" w:rsidP="00260C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60C67">
        <w:rPr>
          <w:rFonts w:ascii="Times New Roman" w:eastAsia="Calibri" w:hAnsi="Times New Roman" w:cs="Times New Roman"/>
          <w:sz w:val="30"/>
          <w:szCs w:val="30"/>
        </w:rPr>
        <w:t>Оборудование: мольберт; мягкая игрушка зайчика; силуэты цвет</w:t>
      </w:r>
      <w:r w:rsidR="00BF14EA">
        <w:rPr>
          <w:rFonts w:ascii="Times New Roman" w:eastAsia="Calibri" w:hAnsi="Times New Roman" w:cs="Times New Roman"/>
          <w:sz w:val="30"/>
          <w:szCs w:val="30"/>
        </w:rPr>
        <w:t>ов большого и маленького размера (по количеству детей)</w:t>
      </w:r>
      <w:r w:rsidRPr="00260C67">
        <w:rPr>
          <w:rFonts w:ascii="Times New Roman" w:eastAsia="Calibri" w:hAnsi="Times New Roman" w:cs="Times New Roman"/>
          <w:sz w:val="30"/>
          <w:szCs w:val="30"/>
        </w:rPr>
        <w:t>; зелёные «полянки» круглой и квадратной формы; макет круглой зелёной полянки; образцы аппликации с изображением цветочных полянок (в большом конверте).</w:t>
      </w:r>
    </w:p>
    <w:p w:rsidR="00260C67" w:rsidRPr="00260C67" w:rsidRDefault="00260C67" w:rsidP="00260C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60C67">
        <w:rPr>
          <w:rFonts w:ascii="Times New Roman" w:eastAsia="Calibri" w:hAnsi="Times New Roman" w:cs="Times New Roman"/>
          <w:sz w:val="30"/>
          <w:szCs w:val="30"/>
        </w:rPr>
        <w:t xml:space="preserve">Предварительная работа: Заучивание стихотворений; выкладывание цветов из отдельных частей на </w:t>
      </w:r>
      <w:proofErr w:type="spellStart"/>
      <w:r w:rsidRPr="00260C67">
        <w:rPr>
          <w:rFonts w:ascii="Times New Roman" w:eastAsia="Calibri" w:hAnsi="Times New Roman" w:cs="Times New Roman"/>
          <w:sz w:val="30"/>
          <w:szCs w:val="30"/>
        </w:rPr>
        <w:t>фланелеграфе</w:t>
      </w:r>
      <w:proofErr w:type="spellEnd"/>
      <w:r w:rsidRPr="00260C67">
        <w:rPr>
          <w:rFonts w:ascii="Times New Roman" w:eastAsia="Calibri" w:hAnsi="Times New Roman" w:cs="Times New Roman"/>
          <w:sz w:val="30"/>
          <w:szCs w:val="30"/>
        </w:rPr>
        <w:t>; рассматривание весенних цветов, иллюстраций о весне.</w:t>
      </w:r>
    </w:p>
    <w:p w:rsidR="00F67882" w:rsidRPr="00F67882" w:rsidRDefault="00F67882" w:rsidP="00F6788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F67882">
        <w:rPr>
          <w:rFonts w:ascii="Times New Roman" w:eastAsia="Calibri" w:hAnsi="Times New Roman" w:cs="Times New Roman"/>
          <w:sz w:val="30"/>
          <w:szCs w:val="30"/>
        </w:rPr>
        <w:t>Ход занятия</w:t>
      </w:r>
    </w:p>
    <w:p w:rsidR="00F67882" w:rsidRPr="00F67882" w:rsidRDefault="00F67882" w:rsidP="00F67882">
      <w:pPr>
        <w:spacing w:after="0" w:line="240" w:lineRule="auto"/>
        <w:ind w:firstLine="709"/>
        <w:outlineLvl w:val="2"/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  <w:t>Группа украшена под весеннюю полянку (весенние деревья, цветы). Дети стоят в кругу вместе с педагогом на ковре.</w:t>
      </w:r>
    </w:p>
    <w:p w:rsidR="00F67882" w:rsidRPr="00F67882" w:rsidRDefault="00F67882" w:rsidP="00F67882">
      <w:pPr>
        <w:spacing w:after="0" w:line="240" w:lineRule="auto"/>
        <w:ind w:firstLine="709"/>
        <w:outlineLvl w:val="2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  <w:t>Воспитатель: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Ребята, сегодня мы отправимся на весеннюю полянку. Сейчас я превращу вас в цветочки.</w:t>
      </w:r>
    </w:p>
    <w:p w:rsidR="00F67882" w:rsidRPr="00F67882" w:rsidRDefault="00F67882" w:rsidP="00F67882">
      <w:pPr>
        <w:spacing w:after="0" w:line="240" w:lineRule="auto"/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b/>
          <w:bCs/>
          <w:i/>
          <w:iCs/>
          <w:sz w:val="30"/>
          <w:szCs w:val="30"/>
          <w:lang w:eastAsia="ru-RU"/>
        </w:rPr>
        <w:t>Игра-имитация «Мы цветочки»</w:t>
      </w:r>
    </w:p>
    <w:p w:rsidR="00F67882" w:rsidRPr="00F67882" w:rsidRDefault="00F67882" w:rsidP="00F67882">
      <w:pPr>
        <w:spacing w:after="0" w:line="240" w:lineRule="auto"/>
        <w:ind w:firstLine="709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  <w:t>Воспитатель: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Ребята, слышите, кто-то плачет? Пойду я посмотрю кто же это? (</w:t>
      </w:r>
      <w:r w:rsidRPr="00F67882"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  <w:t xml:space="preserve">заглядывает под кустик и находит там зайчика). 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Ребята, это же зайчик, давайте поздороваемся с зайчиком и спросим, почему он плачет. </w:t>
      </w:r>
    </w:p>
    <w:p w:rsidR="00F67882" w:rsidRPr="00F67882" w:rsidRDefault="00F67882" w:rsidP="00F67882">
      <w:pPr>
        <w:spacing w:after="0" w:line="240" w:lineRule="auto"/>
        <w:ind w:firstLine="709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F67882">
        <w:rPr>
          <w:rFonts w:ascii="Calibri" w:eastAsia="Calibri" w:hAnsi="Calibri" w:cs="Calibri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41275</wp:posOffset>
            </wp:positionV>
            <wp:extent cx="2848610" cy="2136775"/>
            <wp:effectExtent l="0" t="0" r="8890" b="0"/>
            <wp:wrapNone/>
            <wp:docPr id="5" name="Рисунок 5" descr="65ugBToAd3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5ugBToAd3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  <w:lastRenderedPageBreak/>
        <w:t xml:space="preserve">Зайчик: 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>Здравствуйте детки, а плачу я потому, что на улице уже весна, а на моей полянке нет цветов. А мои зайчата так любят цветы и очень хотят их поскорее увидеть. Мой друг зайчик из соседнего леса прислал мне фотографии. Вот, посмотрите - у него уже цветы выросли на полянке (</w:t>
      </w:r>
      <w:r w:rsidRPr="00F67882"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  <w:t>показывает рисунки круглой и квадратной формы с изображением весенней полянки с цветами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). </w:t>
      </w: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</w:pPr>
      <w:r w:rsidRPr="00F67882">
        <w:rPr>
          <w:rFonts w:ascii="Calibri" w:eastAsia="Calibri" w:hAnsi="Calibri" w:cs="Calibri"/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179705</wp:posOffset>
            </wp:positionV>
            <wp:extent cx="2712085" cy="2211705"/>
            <wp:effectExtent l="0" t="0" r="0" b="0"/>
            <wp:wrapNone/>
            <wp:docPr id="4" name="Рисунок 4" descr="аа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а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882"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  <w:t>Воспитатель выставляет образцы на мольберт.</w:t>
      </w: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  <w:t>Воспитатель: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Ребята, посмотрите, какие красивые полянки. Вот эта – круглая. А где на ней выросли цветочки? (</w:t>
      </w:r>
      <w:r w:rsidRPr="00F67882"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  <w:t xml:space="preserve">один цветок посередине, а много цветочков по краю полянки). </w:t>
      </w: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  <w:t>Воспитатель: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Ребята, посмотрите на эту полянку. Она квадратная. А на ней где цветочки выросли? </w:t>
      </w:r>
      <w:r w:rsidRPr="00F67882"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  <w:t>(тоже один цветок посередине и по одному - в уголках).</w:t>
      </w: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  <w:t xml:space="preserve">Зайчик: 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Вот и мои </w:t>
      </w:r>
      <w:proofErr w:type="spellStart"/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>зайчатки</w:t>
      </w:r>
      <w:proofErr w:type="spellEnd"/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хотят себе такие же полянки.</w:t>
      </w:r>
    </w:p>
    <w:p w:rsidR="00F67882" w:rsidRPr="00F67882" w:rsidRDefault="00F67882" w:rsidP="00F67882">
      <w:pPr>
        <w:spacing w:after="0" w:line="240" w:lineRule="auto"/>
        <w:ind w:firstLine="709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  <w:t>Воспитатель: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Не переживай зайчик, мы тебе поможем. А ещё наши детки хотят рассказать тебе стихотворение. Послушай!</w:t>
      </w:r>
    </w:p>
    <w:p w:rsidR="00F67882" w:rsidRPr="00F67882" w:rsidRDefault="00F67882" w:rsidP="00F67882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>Ребёнок:</w:t>
      </w:r>
    </w:p>
    <w:p w:rsidR="00F67882" w:rsidRPr="00F67882" w:rsidRDefault="00F67882" w:rsidP="00F67882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>Скачет между травками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br/>
        <w:t>Быстроногий зайчик.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br/>
        <w:t>Сдул своими губками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br/>
        <w:t>Белый одуванчик.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br/>
        <w:t>Полетели высоко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br/>
        <w:t>Белые пушинки.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br/>
        <w:t>Скачет зайчик далеко</w:t>
      </w:r>
      <w:proofErr w:type="gramStart"/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br/>
        <w:t>П</w:t>
      </w:r>
      <w:proofErr w:type="gramEnd"/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>о лесной тропинке.</w:t>
      </w:r>
    </w:p>
    <w:p w:rsidR="00F67882" w:rsidRPr="00F67882" w:rsidRDefault="00F67882" w:rsidP="00F67882">
      <w:pPr>
        <w:spacing w:after="0" w:line="240" w:lineRule="auto"/>
        <w:ind w:firstLine="709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  <w:t xml:space="preserve">Зайчик: 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>Спасибо ребята за стихотворение. А на вашей полянке для моих зайчат тоже будут одуванчики?</w:t>
      </w: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  <w:t>Воспитатель: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Обязательно, зайчик. Ну, а теперь, ребята, пойдем украшать полянки маленьким зайчатам. </w:t>
      </w: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  <w:t>Дети усаживаются за столы.</w:t>
      </w: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</w:pPr>
      <w:r w:rsidRPr="00F67882">
        <w:rPr>
          <w:rFonts w:ascii="Calibri" w:eastAsia="Calibri" w:hAnsi="Calibri" w:cs="Calibri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22860</wp:posOffset>
            </wp:positionV>
            <wp:extent cx="3147695" cy="1808480"/>
            <wp:effectExtent l="0" t="0" r="0" b="1270"/>
            <wp:wrapNone/>
            <wp:docPr id="3" name="Рисунок 3" descr="ие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е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  <w:t>Воспитатель: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Посмотрите, ребята, у вас на столах лежат полянки. Какого они цвета? </w:t>
      </w: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  <w:t>Ответы 2 – 3 детей (зелёного)</w:t>
      </w: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  <w:t>Воспитатель: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Зайчик посмотри, полянки у нас одинакового цвета, но разной формы. Твоим зайчикам какие больше нравятся?</w:t>
      </w: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  <w:t xml:space="preserve">Зайчик: 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Ой, я думаю, что им понравятся круглые и квадратные. </w:t>
      </w: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  <w:t xml:space="preserve">Воспитатель: 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>Ребятки, посмотрите на свои полянки. У кого полянки круглые? (</w:t>
      </w:r>
      <w:r w:rsidRPr="00F67882"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  <w:t xml:space="preserve">воспитатель показывает полянку круглой формы. </w:t>
      </w:r>
      <w:proofErr w:type="gramStart"/>
      <w:r w:rsidRPr="00F67882"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  <w:t>Дети</w:t>
      </w:r>
      <w:proofErr w:type="gramEnd"/>
      <w:r w:rsidRPr="00F67882"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  <w:t xml:space="preserve"> у которых тоже круглые полянки поднимают их вверх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) </w:t>
      </w: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  <w:t xml:space="preserve">Воспитатель: 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>Ребята, покажите зайчику, у кого полянки квадратные? (</w:t>
      </w:r>
      <w:r w:rsidRPr="00F67882"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  <w:t xml:space="preserve">воспитатель показывает полянку квадратной формы. </w:t>
      </w:r>
      <w:proofErr w:type="gramStart"/>
      <w:r w:rsidRPr="00F67882"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  <w:t>Дети</w:t>
      </w:r>
      <w:proofErr w:type="gramEnd"/>
      <w:r w:rsidRPr="00F67882"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  <w:t xml:space="preserve"> у которых тоже квадратные полянки поднимают их вверх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) </w:t>
      </w: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  <w:t xml:space="preserve">Воспитатель: 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Вот видишь, зайчик, у всех деток есть полянки. И они тоже, как и у твоего соседа-зайчика, круглые и квадратные. На эти полянки мы будем сажать цветы. Детки, у вас на </w:t>
      </w:r>
      <w:r w:rsidR="000D666C">
        <w:rPr>
          <w:rFonts w:ascii="Times New Roman" w:eastAsia="Calibri" w:hAnsi="Times New Roman" w:cs="Times New Roman"/>
          <w:sz w:val="30"/>
          <w:szCs w:val="30"/>
          <w:lang w:eastAsia="ru-RU"/>
        </w:rPr>
        <w:t>тарелочках лежит много цветов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>. Ими мы будем украшать полянки для наших зайчат. Посадите вначале один жёлтый цветочек-одуванчик в середине своей полянки (</w:t>
      </w:r>
      <w:r w:rsidRPr="00F67882"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  <w:t>дети выполняют задание)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>.</w:t>
      </w: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  <w:t xml:space="preserve">Воспитатель: </w:t>
      </w:r>
      <w:r w:rsidRPr="00F67882">
        <w:rPr>
          <w:rFonts w:ascii="Times New Roman" w:eastAsia="Calibri" w:hAnsi="Times New Roman" w:cs="Times New Roman"/>
          <w:bCs/>
          <w:sz w:val="30"/>
          <w:szCs w:val="30"/>
          <w:lang w:eastAsia="ru-RU"/>
        </w:rPr>
        <w:t>С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ейчас мы будем сажать синие цветочки васильки по краям наших полянок. На круглой </w:t>
      </w:r>
      <w:r w:rsidR="000D666C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- 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вот так, как на этой картинке, которую нам принёс зайчик </w:t>
      </w:r>
      <w:r w:rsidRPr="00F67882"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  <w:t>(показывает на круглый образец).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А на квадратных – как на этой полянке, по уголкам </w:t>
      </w:r>
      <w:r w:rsidRPr="00F67882"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  <w:t>(показывает на квадратный образец).</w:t>
      </w: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  <w:t>Дети выполняют задание</w:t>
      </w: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  <w:t xml:space="preserve">Зайчик: 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>ОЙ! Какие красивые полянки получились. Моим зайчатам они очень понравятся! Спасибо вам большое, дети!</w:t>
      </w: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  <w:t xml:space="preserve">Воспитатель: 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Наши детки тоже сейчас превратятся в цветочки </w:t>
      </w:r>
      <w:r w:rsidRPr="00F67882"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  <w:t>(взмахивает над детьми волшебным платочком)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>. И пальчики у них умеют создавать чудесные цветочки. Посмотри, зайчик.</w:t>
      </w:r>
    </w:p>
    <w:p w:rsidR="00F67882" w:rsidRPr="00F67882" w:rsidRDefault="00F67882" w:rsidP="00F67882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  <w:t>Пальчиковая гимнастика «Цветочек»</w:t>
      </w:r>
    </w:p>
    <w:p w:rsidR="00F67882" w:rsidRPr="00F67882" w:rsidRDefault="00F67882" w:rsidP="00F67882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>Как у деток маленьких,</w:t>
      </w:r>
    </w:p>
    <w:p w:rsidR="00F67882" w:rsidRPr="00F67882" w:rsidRDefault="00F67882" w:rsidP="00F67882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>Есть цветочек аленький,</w:t>
      </w:r>
    </w:p>
    <w:p w:rsidR="00F67882" w:rsidRPr="00F67882" w:rsidRDefault="00F67882" w:rsidP="00F67882">
      <w:pPr>
        <w:spacing w:after="0" w:line="240" w:lineRule="auto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  <w:t>(Сложить пальцы одной руки щепотью)</w:t>
      </w:r>
    </w:p>
    <w:p w:rsidR="00F67882" w:rsidRPr="00F67882" w:rsidRDefault="00F67882" w:rsidP="00F67882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lastRenderedPageBreak/>
        <w:t>А его лепестки — 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br/>
        <w:t>Это пальцы у руки.</w:t>
      </w:r>
    </w:p>
    <w:p w:rsidR="00F67882" w:rsidRPr="00F67882" w:rsidRDefault="00F67882" w:rsidP="00F67882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  <w:t>(Раскрыть ладонь, развести пальцы в стороны)</w:t>
      </w:r>
    </w:p>
    <w:p w:rsidR="00F67882" w:rsidRPr="00F67882" w:rsidRDefault="00F67882" w:rsidP="00F67882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>Раз, два, три, четыре, пять — 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br/>
        <w:t>Будем лепестки считать.</w:t>
      </w:r>
    </w:p>
    <w:p w:rsidR="00F67882" w:rsidRPr="00F67882" w:rsidRDefault="00F67882" w:rsidP="00F67882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  <w:t>(Перебирать пальцы другой рукой)</w:t>
      </w:r>
    </w:p>
    <w:p w:rsidR="00F67882" w:rsidRPr="00F67882" w:rsidRDefault="00F67882" w:rsidP="00F67882">
      <w:pPr>
        <w:spacing w:after="0" w:line="240" w:lineRule="auto"/>
        <w:ind w:firstLine="709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b/>
          <w:sz w:val="30"/>
          <w:szCs w:val="30"/>
          <w:lang w:eastAsia="ru-RU"/>
        </w:rPr>
        <w:t>Зайчик: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Ой, какие красивые цветочки у вас получились. Мне кажется, что это одуванчики. Давайте подуем на них (</w:t>
      </w:r>
      <w:r w:rsidRPr="00F67882"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  <w:t>дети дуют на пальчики и они разъединяются).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Ой, улетели наши одуванчики.</w:t>
      </w:r>
    </w:p>
    <w:p w:rsidR="00F67882" w:rsidRPr="00F67882" w:rsidRDefault="00F67882" w:rsidP="00F67882">
      <w:pPr>
        <w:spacing w:after="0" w:line="240" w:lineRule="auto"/>
        <w:ind w:firstLine="709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F67882">
        <w:rPr>
          <w:rFonts w:ascii="Calibri" w:eastAsia="Calibri" w:hAnsi="Calibri" w:cs="Calibri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13335</wp:posOffset>
            </wp:positionV>
            <wp:extent cx="2710180" cy="2026285"/>
            <wp:effectExtent l="0" t="0" r="0" b="0"/>
            <wp:wrapNone/>
            <wp:docPr id="2" name="Рисунок 2" descr="пке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керк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882" w:rsidRPr="00F67882" w:rsidRDefault="00F67882" w:rsidP="00F67882">
      <w:pPr>
        <w:spacing w:after="0" w:line="240" w:lineRule="auto"/>
        <w:ind w:firstLine="709"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ind w:firstLine="709"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ind w:firstLine="709"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ind w:firstLine="709"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ind w:firstLine="709"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ind w:firstLine="709"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ind w:firstLine="709"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ind w:firstLine="709"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ind w:firstLine="709"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  <w:t xml:space="preserve">Воспитатель: 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>Ребята, пока мы с вами создавали цветочные полянки для зайчат, на нашей с вами весенней полянке тоже выросли цветы. Пойдёмте на полянку. Посмотрите, какого цвета наши цветочки?</w:t>
      </w: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  <w:t>(один жёлтый и много красных)</w:t>
      </w: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  <w:t xml:space="preserve">Воспитатель: 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>Я вижу здесь пустую круглую клумбу. Давайте мы с вами посадим на неё наши цветочки. Я возьму красный цветок. Какие остались на полянке? (</w:t>
      </w:r>
      <w:r w:rsidRPr="00F67882"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  <w:t xml:space="preserve">синие). 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А вы возьмите по одному синему цветку. </w:t>
      </w: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  <w:t>Воспитатель вместе с детьми сажает цветы на клумбу.</w:t>
      </w:r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  <w:t xml:space="preserve">Зайчик: 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>Ой, какая красивая клумба. А я знаю игру</w:t>
      </w:r>
      <w:r w:rsidR="000D666C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с цветочками. Давайте поиграем.</w:t>
      </w:r>
      <w:bookmarkStart w:id="0" w:name="_GoBack"/>
      <w:bookmarkEnd w:id="0"/>
    </w:p>
    <w:p w:rsidR="00F67882" w:rsidRPr="00F67882" w:rsidRDefault="00F67882" w:rsidP="00F6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  <w:t xml:space="preserve">Воспитатель: 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>Детки давайте встанем вокруг зайчика и поиграем с ним.</w:t>
      </w:r>
    </w:p>
    <w:p w:rsidR="00F67882" w:rsidRPr="00F67882" w:rsidRDefault="00F67882" w:rsidP="00F67882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>На лугу растут цветы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br/>
        <w:t>Небывалой красоты.</w:t>
      </w:r>
    </w:p>
    <w:p w:rsidR="00F67882" w:rsidRPr="00F67882" w:rsidRDefault="00F67882" w:rsidP="00F67882">
      <w:pPr>
        <w:spacing w:after="0" w:line="240" w:lineRule="auto"/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  <w:t>(Дети сидят на корточках)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br/>
        <w:t>К солнцу тянутся цветы.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br/>
        <w:t>С ними потянись и ты.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br/>
      </w:r>
      <w:r w:rsidRPr="00F67882"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  <w:t>(Встать на ноги, потянуться, поднять руки вверх)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br/>
        <w:t>Ветер дует иногда,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br/>
        <w:t>Только это не беда.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br/>
      </w:r>
      <w:r w:rsidRPr="00F67882"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  <w:t>(Махи руками, покачивание туловища)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br/>
        <w:t>Наклоняются цветочки,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br/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lastRenderedPageBreak/>
        <w:t>Опускают лепесточки.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br/>
      </w:r>
      <w:r w:rsidRPr="00F67882"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  <w:t>(Наклоны)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br/>
        <w:t>А потом опять встают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br/>
        <w:t>И по прежнему цветут.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br/>
      </w:r>
      <w:r w:rsidRPr="00F67882"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  <w:t>(Встать на ноги, повороты туловища влево-вправо)</w:t>
      </w:r>
    </w:p>
    <w:p w:rsidR="00F67882" w:rsidRPr="00F67882" w:rsidRDefault="00F67882" w:rsidP="00F67882">
      <w:pPr>
        <w:spacing w:after="0" w:line="240" w:lineRule="auto"/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</w:pPr>
      <w:r w:rsidRPr="00F67882">
        <w:rPr>
          <w:rFonts w:ascii="Calibri" w:eastAsia="Calibri" w:hAnsi="Calibri" w:cs="Calibri"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57150</wp:posOffset>
            </wp:positionV>
            <wp:extent cx="2965450" cy="2224405"/>
            <wp:effectExtent l="0" t="0" r="6350" b="4445"/>
            <wp:wrapNone/>
            <wp:docPr id="1" name="Рисунок 1" descr="O4pIiKcZE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4pIiKcZEd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882" w:rsidRPr="00F67882" w:rsidRDefault="00F67882" w:rsidP="00F67882">
      <w:pPr>
        <w:spacing w:after="0" w:line="240" w:lineRule="auto"/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</w:p>
    <w:p w:rsidR="00F67882" w:rsidRPr="00F67882" w:rsidRDefault="00F67882" w:rsidP="00F67882">
      <w:pPr>
        <w:spacing w:after="0" w:line="240" w:lineRule="auto"/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  <w:t xml:space="preserve">Зайчик: 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>У вас очень хорошо и весело, но мне пора возвращаться домой.</w:t>
      </w:r>
    </w:p>
    <w:p w:rsidR="00F67882" w:rsidRPr="00F67882" w:rsidRDefault="00F67882" w:rsidP="00F67882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  <w:t xml:space="preserve">Воспитатель: 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>Зайчик, я думаю, что тебе будет тяжело одному унести все полянки, которые сделали для тебя наши детки. Поэтому мы вышлем тебе их по почте.</w:t>
      </w:r>
    </w:p>
    <w:p w:rsidR="00F67882" w:rsidRPr="00F67882" w:rsidRDefault="00F67882" w:rsidP="00F67882">
      <w:pPr>
        <w:spacing w:after="0" w:line="240" w:lineRule="auto"/>
        <w:ind w:firstLine="709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  <w:t xml:space="preserve">Зайчик: 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>Спасибо вам большое. Будем с зайчатами с нетерпением ждать от вас посылку. До свидания.</w:t>
      </w:r>
    </w:p>
    <w:p w:rsidR="00F67882" w:rsidRPr="00F67882" w:rsidRDefault="00F67882" w:rsidP="00F67882">
      <w:pPr>
        <w:spacing w:after="0" w:line="240" w:lineRule="auto"/>
        <w:ind w:firstLine="709"/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  <w:t xml:space="preserve">Воспитатель: </w:t>
      </w: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И мы с вами тоже превратимся обратно в деток и пойдём отдыхать </w:t>
      </w:r>
      <w:r w:rsidRPr="00F67882">
        <w:rPr>
          <w:rFonts w:ascii="Times New Roman" w:eastAsia="Calibri" w:hAnsi="Times New Roman" w:cs="Times New Roman"/>
          <w:i/>
          <w:iCs/>
          <w:sz w:val="30"/>
          <w:szCs w:val="30"/>
          <w:lang w:eastAsia="ru-RU"/>
        </w:rPr>
        <w:t>(взмахивает над детьми волшебным платочком и ведёт в спальню).</w:t>
      </w:r>
    </w:p>
    <w:p w:rsidR="00F67882" w:rsidRDefault="00F67882" w:rsidP="00F67882">
      <w:pPr>
        <w:spacing w:before="100" w:beforeAutospacing="1" w:after="0" w:line="240" w:lineRule="auto"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2F3D79" w:rsidRDefault="002F3D79" w:rsidP="00F67882">
      <w:pPr>
        <w:spacing w:before="100" w:beforeAutospacing="1" w:after="0" w:line="240" w:lineRule="auto"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2F3D79" w:rsidRDefault="002F3D79" w:rsidP="00F67882">
      <w:pPr>
        <w:spacing w:before="100" w:beforeAutospacing="1" w:after="0" w:line="240" w:lineRule="auto"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2F3D79" w:rsidRDefault="002F3D79" w:rsidP="00F67882">
      <w:pPr>
        <w:spacing w:before="100" w:beforeAutospacing="1" w:after="0" w:line="240" w:lineRule="auto"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2F3D79" w:rsidRDefault="002F3D79" w:rsidP="00F67882">
      <w:pPr>
        <w:spacing w:before="100" w:beforeAutospacing="1" w:after="0" w:line="240" w:lineRule="auto"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2F3D79" w:rsidRDefault="002F3D79" w:rsidP="00F67882">
      <w:pPr>
        <w:spacing w:before="100" w:beforeAutospacing="1" w:after="0" w:line="240" w:lineRule="auto"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2F3D79" w:rsidRDefault="002F3D79" w:rsidP="00F67882">
      <w:pPr>
        <w:spacing w:before="100" w:beforeAutospacing="1" w:after="0" w:line="240" w:lineRule="auto"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2F3D79" w:rsidRDefault="002F3D79" w:rsidP="00F67882">
      <w:pPr>
        <w:spacing w:before="100" w:beforeAutospacing="1" w:after="0" w:line="240" w:lineRule="auto"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2F3D79" w:rsidRDefault="002F3D79" w:rsidP="00F67882">
      <w:pPr>
        <w:spacing w:before="100" w:beforeAutospacing="1" w:after="0" w:line="240" w:lineRule="auto"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2F3D79" w:rsidRDefault="00870733" w:rsidP="00F67882">
      <w:pPr>
        <w:spacing w:before="100" w:beforeAutospacing="1" w:after="0" w:line="240" w:lineRule="auto"/>
        <w:rPr>
          <w:rFonts w:ascii="Times New Roman" w:eastAsia="Calibri" w:hAnsi="Times New Roman" w:cs="Times New Roman"/>
          <w:sz w:val="30"/>
          <w:szCs w:val="30"/>
          <w:lang w:eastAsia="ru-RU"/>
        </w:rPr>
      </w:pPr>
      <w:r>
        <w:rPr>
          <w:rFonts w:ascii="Times New Roman" w:eastAsia="Calibri" w:hAnsi="Times New Roman" w:cs="Times New Roman"/>
          <w:sz w:val="30"/>
          <w:szCs w:val="30"/>
          <w:lang w:eastAsia="ru-RU"/>
        </w:rPr>
        <w:lastRenderedPageBreak/>
        <w:t>Образцы</w:t>
      </w:r>
      <w:r w:rsidR="002F3D79">
        <w:rPr>
          <w:rFonts w:ascii="Times New Roman" w:eastAsia="Calibri" w:hAnsi="Times New Roman" w:cs="Times New Roman"/>
          <w:sz w:val="30"/>
          <w:szCs w:val="30"/>
          <w:lang w:eastAsia="ru-RU"/>
        </w:rPr>
        <w:t>:</w:t>
      </w:r>
    </w:p>
    <w:p w:rsidR="002F3D79" w:rsidRPr="00F67882" w:rsidRDefault="00870733" w:rsidP="00F67882">
      <w:pPr>
        <w:spacing w:before="100" w:beforeAutospacing="1" w:after="0" w:line="240" w:lineRule="auto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2F3D7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151765</wp:posOffset>
            </wp:positionV>
            <wp:extent cx="2981325" cy="2981325"/>
            <wp:effectExtent l="0" t="0" r="9525" b="9525"/>
            <wp:wrapTight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ight>
            <wp:docPr id="12" name="Рисунок 12" descr="C:\Users\empto\OneDrive\Рабочий стол\образец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pto\OneDrive\Рабочий стол\образец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3D7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179705</wp:posOffset>
            </wp:positionV>
            <wp:extent cx="2809875" cy="2809875"/>
            <wp:effectExtent l="0" t="0" r="9525" b="9525"/>
            <wp:wrapThrough wrapText="bothSides">
              <wp:wrapPolygon edited="0">
                <wp:start x="0" y="0"/>
                <wp:lineTo x="0" y="21527"/>
                <wp:lineTo x="21527" y="21527"/>
                <wp:lineTo x="21527" y="0"/>
                <wp:lineTo x="0" y="0"/>
              </wp:wrapPolygon>
            </wp:wrapThrough>
            <wp:docPr id="11" name="Рисунок 11" descr="C:\Users\empto\OneDrive\Рабочий стол\образец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pto\OneDrive\Рабочий стол\образец 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882" w:rsidRPr="00F67882" w:rsidRDefault="00F67882" w:rsidP="00F67882">
      <w:pPr>
        <w:spacing w:before="100" w:beforeAutospacing="1" w:after="0" w:line="240" w:lineRule="auto"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F67882" w:rsidRPr="00F67882" w:rsidRDefault="00F67882" w:rsidP="00F67882">
      <w:pPr>
        <w:spacing w:before="100" w:beforeAutospacing="1" w:after="0" w:line="240" w:lineRule="auto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F67882">
        <w:rPr>
          <w:rFonts w:ascii="Times New Roman" w:eastAsia="Calibri" w:hAnsi="Times New Roman" w:cs="Times New Roman"/>
          <w:sz w:val="30"/>
          <w:szCs w:val="30"/>
          <w:lang w:eastAsia="ru-RU"/>
        </w:rPr>
        <w:br/>
      </w:r>
    </w:p>
    <w:p w:rsidR="00ED05F7" w:rsidRDefault="00ED05F7" w:rsidP="007628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D05F7" w:rsidRDefault="00ED05F7" w:rsidP="007628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D05F7" w:rsidRDefault="00870733" w:rsidP="007628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3D7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-127635</wp:posOffset>
            </wp:positionH>
            <wp:positionV relativeFrom="paragraph">
              <wp:posOffset>203200</wp:posOffset>
            </wp:positionV>
            <wp:extent cx="2819400" cy="2819400"/>
            <wp:effectExtent l="0" t="0" r="0" b="0"/>
            <wp:wrapTight wrapText="bothSides">
              <wp:wrapPolygon edited="0">
                <wp:start x="20724" y="438"/>
                <wp:lineTo x="11530" y="1605"/>
                <wp:lineTo x="6568" y="2335"/>
                <wp:lineTo x="6568" y="3065"/>
                <wp:lineTo x="5400" y="3357"/>
                <wp:lineTo x="3941" y="4670"/>
                <wp:lineTo x="4086" y="5400"/>
                <wp:lineTo x="2919" y="5984"/>
                <wp:lineTo x="2919" y="6714"/>
                <wp:lineTo x="3941" y="7735"/>
                <wp:lineTo x="2189" y="8027"/>
                <wp:lineTo x="1751" y="10800"/>
                <wp:lineTo x="2043" y="13573"/>
                <wp:lineTo x="2773" y="14741"/>
                <wp:lineTo x="3357" y="14741"/>
                <wp:lineTo x="2919" y="15324"/>
                <wp:lineTo x="3357" y="16200"/>
                <wp:lineTo x="4524" y="17076"/>
                <wp:lineTo x="4524" y="17659"/>
                <wp:lineTo x="7881" y="19411"/>
                <wp:lineTo x="8903" y="19411"/>
                <wp:lineTo x="2189" y="21454"/>
                <wp:lineTo x="21454" y="21454"/>
                <wp:lineTo x="21454" y="21162"/>
                <wp:lineTo x="12989" y="19411"/>
                <wp:lineTo x="18827" y="18243"/>
                <wp:lineTo x="19411" y="17951"/>
                <wp:lineTo x="17222" y="17076"/>
                <wp:lineTo x="17951" y="16638"/>
                <wp:lineTo x="17951" y="15762"/>
                <wp:lineTo x="17076" y="14741"/>
                <wp:lineTo x="18243" y="14741"/>
                <wp:lineTo x="19557" y="13427"/>
                <wp:lineTo x="19703" y="10362"/>
                <wp:lineTo x="19411" y="7005"/>
                <wp:lineTo x="17951" y="5692"/>
                <wp:lineTo x="16346" y="5400"/>
                <wp:lineTo x="16930" y="4670"/>
                <wp:lineTo x="16492" y="3941"/>
                <wp:lineTo x="15032" y="3065"/>
                <wp:lineTo x="16784" y="3065"/>
                <wp:lineTo x="21308" y="1314"/>
                <wp:lineTo x="21308" y="438"/>
                <wp:lineTo x="20724" y="438"/>
              </wp:wrapPolygon>
            </wp:wrapTight>
            <wp:docPr id="13" name="Рисунок 13" descr="C:\Users\empto\OneDrive\Рабочий стол\vid-sverhu-zheltyj-oduvanch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pto\OneDrive\Рабочий стол\vid-sverhu-zheltyj-oduvanchik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5F7" w:rsidRDefault="00870733" w:rsidP="007628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3043555</wp:posOffset>
            </wp:positionH>
            <wp:positionV relativeFrom="paragraph">
              <wp:posOffset>7620</wp:posOffset>
            </wp:positionV>
            <wp:extent cx="2771775" cy="2771775"/>
            <wp:effectExtent l="0" t="0" r="0" b="0"/>
            <wp:wrapTight wrapText="bothSides">
              <wp:wrapPolygon edited="0">
                <wp:start x="8165" y="1188"/>
                <wp:lineTo x="6532" y="2227"/>
                <wp:lineTo x="6087" y="2821"/>
                <wp:lineTo x="6235" y="3860"/>
                <wp:lineTo x="3266" y="4305"/>
                <wp:lineTo x="2672" y="5790"/>
                <wp:lineTo x="1930" y="6977"/>
                <wp:lineTo x="1039" y="8165"/>
                <wp:lineTo x="891" y="10095"/>
                <wp:lineTo x="1039" y="10986"/>
                <wp:lineTo x="1633" y="10986"/>
                <wp:lineTo x="1336" y="13806"/>
                <wp:lineTo x="1781" y="15142"/>
                <wp:lineTo x="2821" y="15736"/>
                <wp:lineTo x="2672" y="17072"/>
                <wp:lineTo x="3414" y="17963"/>
                <wp:lineTo x="4899" y="18111"/>
                <wp:lineTo x="4899" y="18705"/>
                <wp:lineTo x="8759" y="20041"/>
                <wp:lineTo x="10243" y="20338"/>
                <wp:lineTo x="13955" y="20338"/>
                <wp:lineTo x="17221" y="18408"/>
                <wp:lineTo x="17221" y="18111"/>
                <wp:lineTo x="17963" y="15736"/>
                <wp:lineTo x="18705" y="15736"/>
                <wp:lineTo x="20338" y="14103"/>
                <wp:lineTo x="20487" y="10986"/>
                <wp:lineTo x="21080" y="10392"/>
                <wp:lineTo x="21080" y="9353"/>
                <wp:lineTo x="20635" y="8165"/>
                <wp:lineTo x="19596" y="6680"/>
                <wp:lineTo x="18854" y="6235"/>
                <wp:lineTo x="19002" y="5493"/>
                <wp:lineTo x="17666" y="4305"/>
                <wp:lineTo x="15885" y="3860"/>
                <wp:lineTo x="16033" y="2821"/>
                <wp:lineTo x="14252" y="1930"/>
                <wp:lineTo x="11134" y="1188"/>
                <wp:lineTo x="8165" y="1188"/>
              </wp:wrapPolygon>
            </wp:wrapTight>
            <wp:docPr id="18" name="Рисунок 18" descr="Экстракт василька — MIX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кстракт василька — MIXI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5F7" w:rsidRDefault="00ED05F7" w:rsidP="007628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D05F7" w:rsidRDefault="00ED05F7" w:rsidP="007628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D05F7" w:rsidRDefault="00ED05F7" w:rsidP="007628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D05F7" w:rsidRDefault="00ED05F7" w:rsidP="007628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D05F7" w:rsidRDefault="00ED05F7" w:rsidP="007628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D05F7" w:rsidRDefault="00ED05F7" w:rsidP="007628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D05F7" w:rsidRDefault="00ED05F7" w:rsidP="007628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sectPr w:rsidR="00ED05F7" w:rsidSect="00BD20E5">
      <w:headerReference w:type="default" r:id="rId1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A84" w:rsidRDefault="00450A84" w:rsidP="00BD20E5">
      <w:pPr>
        <w:spacing w:after="0" w:line="240" w:lineRule="auto"/>
      </w:pPr>
      <w:r>
        <w:separator/>
      </w:r>
    </w:p>
  </w:endnote>
  <w:endnote w:type="continuationSeparator" w:id="0">
    <w:p w:rsidR="00450A84" w:rsidRDefault="00450A84" w:rsidP="00BD2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A84" w:rsidRDefault="00450A84" w:rsidP="00BD20E5">
      <w:pPr>
        <w:spacing w:after="0" w:line="240" w:lineRule="auto"/>
      </w:pPr>
      <w:r>
        <w:separator/>
      </w:r>
    </w:p>
  </w:footnote>
  <w:footnote w:type="continuationSeparator" w:id="0">
    <w:p w:rsidR="00450A84" w:rsidRDefault="00450A84" w:rsidP="00BD20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253978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BD20E5" w:rsidRPr="00BD20E5" w:rsidRDefault="00BD20E5">
        <w:pPr>
          <w:pStyle w:val="a5"/>
          <w:jc w:val="center"/>
          <w:rPr>
            <w:rFonts w:ascii="Times New Roman" w:hAnsi="Times New Roman" w:cs="Times New Roman"/>
          </w:rPr>
        </w:pPr>
        <w:r w:rsidRPr="00BD20E5">
          <w:rPr>
            <w:rFonts w:ascii="Times New Roman" w:hAnsi="Times New Roman" w:cs="Times New Roman"/>
          </w:rPr>
          <w:fldChar w:fldCharType="begin"/>
        </w:r>
        <w:r w:rsidRPr="00BD20E5">
          <w:rPr>
            <w:rFonts w:ascii="Times New Roman" w:hAnsi="Times New Roman" w:cs="Times New Roman"/>
          </w:rPr>
          <w:instrText>PAGE   \* MERGEFORMAT</w:instrText>
        </w:r>
        <w:r w:rsidRPr="00BD20E5">
          <w:rPr>
            <w:rFonts w:ascii="Times New Roman" w:hAnsi="Times New Roman" w:cs="Times New Roman"/>
          </w:rPr>
          <w:fldChar w:fldCharType="separate"/>
        </w:r>
        <w:r w:rsidR="00F512D4">
          <w:rPr>
            <w:rFonts w:ascii="Times New Roman" w:hAnsi="Times New Roman" w:cs="Times New Roman"/>
            <w:noProof/>
          </w:rPr>
          <w:t>2</w:t>
        </w:r>
        <w:r w:rsidRPr="00BD20E5">
          <w:rPr>
            <w:rFonts w:ascii="Times New Roman" w:hAnsi="Times New Roman" w:cs="Times New Roman"/>
          </w:rPr>
          <w:fldChar w:fldCharType="end"/>
        </w:r>
      </w:p>
    </w:sdtContent>
  </w:sdt>
  <w:p w:rsidR="00BD20E5" w:rsidRDefault="00BD20E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E3477"/>
    <w:multiLevelType w:val="hybridMultilevel"/>
    <w:tmpl w:val="C8E8070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1D2D47"/>
    <w:multiLevelType w:val="hybridMultilevel"/>
    <w:tmpl w:val="37F655E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877A5C"/>
    <w:multiLevelType w:val="hybridMultilevel"/>
    <w:tmpl w:val="553A0F1A"/>
    <w:lvl w:ilvl="0" w:tplc="4FF623D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860032"/>
    <w:multiLevelType w:val="hybridMultilevel"/>
    <w:tmpl w:val="EB34D79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6857AC"/>
    <w:multiLevelType w:val="hybridMultilevel"/>
    <w:tmpl w:val="9EB4011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324280"/>
    <w:multiLevelType w:val="hybridMultilevel"/>
    <w:tmpl w:val="A14084B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B25AEA"/>
    <w:multiLevelType w:val="hybridMultilevel"/>
    <w:tmpl w:val="6136E4A0"/>
    <w:lvl w:ilvl="0" w:tplc="19BC83C4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912FBF"/>
    <w:multiLevelType w:val="hybridMultilevel"/>
    <w:tmpl w:val="517A451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CC5620"/>
    <w:multiLevelType w:val="hybridMultilevel"/>
    <w:tmpl w:val="D152F54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0"/>
  </w:num>
  <w:num w:numId="6">
    <w:abstractNumId w:val="8"/>
  </w:num>
  <w:num w:numId="7">
    <w:abstractNumId w:val="7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294"/>
    <w:rsid w:val="00016B40"/>
    <w:rsid w:val="000D666C"/>
    <w:rsid w:val="001F0842"/>
    <w:rsid w:val="00215897"/>
    <w:rsid w:val="002441C3"/>
    <w:rsid w:val="00260C67"/>
    <w:rsid w:val="002F3D79"/>
    <w:rsid w:val="003077CC"/>
    <w:rsid w:val="00373364"/>
    <w:rsid w:val="004338E1"/>
    <w:rsid w:val="00450A84"/>
    <w:rsid w:val="00511A71"/>
    <w:rsid w:val="00544E7A"/>
    <w:rsid w:val="005D61B0"/>
    <w:rsid w:val="00607DA0"/>
    <w:rsid w:val="006343EB"/>
    <w:rsid w:val="006E156C"/>
    <w:rsid w:val="00755193"/>
    <w:rsid w:val="007628D3"/>
    <w:rsid w:val="00777B0B"/>
    <w:rsid w:val="008204DF"/>
    <w:rsid w:val="00870733"/>
    <w:rsid w:val="009045A4"/>
    <w:rsid w:val="00943391"/>
    <w:rsid w:val="009C64E6"/>
    <w:rsid w:val="00A20840"/>
    <w:rsid w:val="00AC3D4F"/>
    <w:rsid w:val="00B752EF"/>
    <w:rsid w:val="00BB3AAF"/>
    <w:rsid w:val="00BD20E5"/>
    <w:rsid w:val="00BF14EA"/>
    <w:rsid w:val="00C1602D"/>
    <w:rsid w:val="00C366F4"/>
    <w:rsid w:val="00DD0FDA"/>
    <w:rsid w:val="00DE212E"/>
    <w:rsid w:val="00E25E1A"/>
    <w:rsid w:val="00E3402C"/>
    <w:rsid w:val="00ED05F7"/>
    <w:rsid w:val="00F4412A"/>
    <w:rsid w:val="00F512D4"/>
    <w:rsid w:val="00F67882"/>
    <w:rsid w:val="00F92570"/>
    <w:rsid w:val="00FB6294"/>
    <w:rsid w:val="00FC2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A20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20840"/>
  </w:style>
  <w:style w:type="paragraph" w:styleId="a3">
    <w:name w:val="Normal (Web)"/>
    <w:basedOn w:val="a"/>
    <w:uiPriority w:val="99"/>
    <w:semiHidden/>
    <w:unhideWhenUsed/>
    <w:rsid w:val="001F0842"/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16B40"/>
    <w:rPr>
      <w:b/>
      <w:bCs/>
    </w:rPr>
  </w:style>
  <w:style w:type="paragraph" w:styleId="a5">
    <w:name w:val="header"/>
    <w:basedOn w:val="a"/>
    <w:link w:val="a6"/>
    <w:uiPriority w:val="99"/>
    <w:unhideWhenUsed/>
    <w:rsid w:val="00BD2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20E5"/>
  </w:style>
  <w:style w:type="paragraph" w:styleId="a7">
    <w:name w:val="footer"/>
    <w:basedOn w:val="a"/>
    <w:link w:val="a8"/>
    <w:uiPriority w:val="99"/>
    <w:unhideWhenUsed/>
    <w:rsid w:val="00BD2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20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A20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20840"/>
  </w:style>
  <w:style w:type="paragraph" w:styleId="a3">
    <w:name w:val="Normal (Web)"/>
    <w:basedOn w:val="a"/>
    <w:uiPriority w:val="99"/>
    <w:semiHidden/>
    <w:unhideWhenUsed/>
    <w:rsid w:val="001F0842"/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16B40"/>
    <w:rPr>
      <w:b/>
      <w:bCs/>
    </w:rPr>
  </w:style>
  <w:style w:type="paragraph" w:styleId="a5">
    <w:name w:val="header"/>
    <w:basedOn w:val="a"/>
    <w:link w:val="a6"/>
    <w:uiPriority w:val="99"/>
    <w:unhideWhenUsed/>
    <w:rsid w:val="00BD2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20E5"/>
  </w:style>
  <w:style w:type="paragraph" w:styleId="a7">
    <w:name w:val="footer"/>
    <w:basedOn w:val="a"/>
    <w:link w:val="a8"/>
    <w:uiPriority w:val="99"/>
    <w:unhideWhenUsed/>
    <w:rsid w:val="00BD2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20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B858AC-0FFA-4603-9D71-A0DBF352D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1013</Words>
  <Characters>5779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Замара</dc:creator>
  <cp:keywords/>
  <dc:description/>
  <cp:lastModifiedBy>User</cp:lastModifiedBy>
  <cp:revision>6</cp:revision>
  <dcterms:created xsi:type="dcterms:W3CDTF">2020-12-17T18:40:00Z</dcterms:created>
  <dcterms:modified xsi:type="dcterms:W3CDTF">2020-12-18T10:43:00Z</dcterms:modified>
</cp:coreProperties>
</file>